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C743EC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40289">
        <w:rPr>
          <w:rFonts w:ascii="Times New Roman" w:hAnsi="Times New Roman" w:cs="Times New Roman"/>
          <w:b/>
          <w:sz w:val="28"/>
          <w:szCs w:val="28"/>
          <w:u w:val="single"/>
        </w:rPr>
        <w:t>QUARTA</w:t>
      </w:r>
      <w:r w:rsidR="008F38C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E40289">
        <w:rPr>
          <w:rFonts w:ascii="Times New Roman" w:hAnsi="Times New Roman" w:cs="Times New Roman"/>
          <w:sz w:val="28"/>
          <w:szCs w:val="28"/>
        </w:rPr>
        <w:t>13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dia</w:t>
      </w:r>
      <w:r w:rsidR="005401F6" w:rsidRPr="00D679B1">
        <w:rPr>
          <w:rFonts w:ascii="Times New Roman" w:hAnsi="Times New Roman" w:cs="Times New Roman"/>
          <w:sz w:val="28"/>
          <w:szCs w:val="28"/>
        </w:rPr>
        <w:t>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CD01C9">
        <w:rPr>
          <w:rFonts w:ascii="Times New Roman" w:hAnsi="Times New Roman" w:cs="Times New Roman"/>
          <w:sz w:val="28"/>
          <w:szCs w:val="28"/>
        </w:rPr>
        <w:t>maio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</w:t>
      </w:r>
      <w:r w:rsidR="00E40289">
        <w:rPr>
          <w:rFonts w:ascii="Times New Roman" w:hAnsi="Times New Roman" w:cs="Times New Roman"/>
          <w:b/>
          <w:sz w:val="28"/>
          <w:szCs w:val="28"/>
        </w:rPr>
        <w:t>( ATESTADO DE ACOMPANHAMENTO)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74D">
        <w:rPr>
          <w:rFonts w:ascii="Times New Roman" w:hAnsi="Times New Roman" w:cs="Times New Roman"/>
          <w:b/>
          <w:sz w:val="28"/>
          <w:szCs w:val="28"/>
        </w:rPr>
        <w:t>Amauri Viana da Costa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E40289">
        <w:rPr>
          <w:rFonts w:ascii="Times New Roman" w:hAnsi="Times New Roman" w:cs="Times New Roman"/>
          <w:sz w:val="28"/>
          <w:szCs w:val="28"/>
        </w:rPr>
        <w:t>06</w:t>
      </w:r>
      <w:r w:rsidR="00C857E9">
        <w:rPr>
          <w:rFonts w:ascii="Times New Roman" w:hAnsi="Times New Roman" w:cs="Times New Roman"/>
          <w:sz w:val="28"/>
          <w:szCs w:val="28"/>
        </w:rPr>
        <w:t xml:space="preserve"> de </w:t>
      </w:r>
      <w:r w:rsidR="00E40289">
        <w:rPr>
          <w:rFonts w:ascii="Times New Roman" w:hAnsi="Times New Roman" w:cs="Times New Roman"/>
          <w:sz w:val="28"/>
          <w:szCs w:val="28"/>
        </w:rPr>
        <w:t>maio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D01C9">
        <w:rPr>
          <w:rFonts w:ascii="Times New Roman" w:hAnsi="Times New Roman" w:cs="Times New Roman"/>
          <w:sz w:val="28"/>
          <w:szCs w:val="28"/>
        </w:rPr>
        <w:t>Projeto de Lei nº 02</w:t>
      </w:r>
      <w:r w:rsidR="00E40289">
        <w:rPr>
          <w:rFonts w:ascii="Times New Roman" w:hAnsi="Times New Roman" w:cs="Times New Roman"/>
          <w:sz w:val="28"/>
          <w:szCs w:val="28"/>
        </w:rPr>
        <w:t>5</w:t>
      </w:r>
      <w:r w:rsidR="00CD01C9">
        <w:rPr>
          <w:rFonts w:ascii="Times New Roman" w:hAnsi="Times New Roman" w:cs="Times New Roman"/>
          <w:sz w:val="28"/>
          <w:szCs w:val="28"/>
        </w:rPr>
        <w:t>/19 do Poder Executivo</w:t>
      </w:r>
      <w:r w:rsidR="00E40289">
        <w:rPr>
          <w:rFonts w:ascii="Times New Roman" w:hAnsi="Times New Roman" w:cs="Times New Roman"/>
          <w:sz w:val="28"/>
          <w:szCs w:val="28"/>
        </w:rPr>
        <w:t>; Indicação nº 011/19 do Vereador Osmar; Indicação 012/19, do Vereador Jones; Indicação nº 013/19, do Vereador Osmar.</w:t>
      </w:r>
      <w:r w:rsidR="008F38C0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8F38C0">
        <w:rPr>
          <w:rFonts w:ascii="Times New Roman" w:hAnsi="Times New Roman" w:cs="Times New Roman"/>
          <w:sz w:val="28"/>
          <w:szCs w:val="28"/>
        </w:rPr>
        <w:t>Não houve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E40289">
        <w:rPr>
          <w:rFonts w:ascii="Times New Roman" w:hAnsi="Times New Roman" w:cs="Times New Roman"/>
          <w:sz w:val="28"/>
          <w:szCs w:val="28"/>
        </w:rPr>
        <w:t>Manifestou-se o Vereador Osmar</w:t>
      </w:r>
      <w:r w:rsidR="00580E40" w:rsidRPr="00D679B1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C743EC">
        <w:rPr>
          <w:rFonts w:ascii="Times New Roman" w:hAnsi="Times New Roman" w:cs="Times New Roman"/>
          <w:sz w:val="28"/>
          <w:szCs w:val="28"/>
        </w:rPr>
        <w:t>Não houve Vereadores Inscritos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. 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DIA:</w:t>
      </w:r>
      <w:r w:rsidR="004E2B76">
        <w:rPr>
          <w:rFonts w:ascii="Times New Roman" w:hAnsi="Times New Roman" w:cs="Times New Roman"/>
          <w:sz w:val="28"/>
          <w:szCs w:val="28"/>
        </w:rPr>
        <w:t xml:space="preserve"> </w:t>
      </w:r>
      <w:r w:rsidR="00CD01C9">
        <w:rPr>
          <w:rFonts w:ascii="Times New Roman" w:hAnsi="Times New Roman" w:cs="Times New Roman"/>
          <w:sz w:val="28"/>
          <w:szCs w:val="28"/>
        </w:rPr>
        <w:t>Projeto de Lei nº 02</w:t>
      </w:r>
      <w:r w:rsidR="00E40289">
        <w:rPr>
          <w:rFonts w:ascii="Times New Roman" w:hAnsi="Times New Roman" w:cs="Times New Roman"/>
          <w:sz w:val="28"/>
          <w:szCs w:val="28"/>
        </w:rPr>
        <w:t>5</w:t>
      </w:r>
      <w:r w:rsidR="00CD01C9">
        <w:rPr>
          <w:rFonts w:ascii="Times New Roman" w:hAnsi="Times New Roman" w:cs="Times New Roman"/>
          <w:sz w:val="28"/>
          <w:szCs w:val="28"/>
        </w:rPr>
        <w:t>/19 encaminhado as Comissões Competentes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E40289">
        <w:rPr>
          <w:rFonts w:ascii="Times New Roman" w:hAnsi="Times New Roman" w:cs="Times New Roman"/>
          <w:sz w:val="28"/>
          <w:szCs w:val="28"/>
        </w:rPr>
        <w:t xml:space="preserve"> Indicações 011, 012 e 013/19 encaminhadas ao setor competente.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Passamos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40289">
        <w:rPr>
          <w:rFonts w:ascii="Times New Roman" w:hAnsi="Times New Roman" w:cs="Times New Roman"/>
          <w:sz w:val="28"/>
          <w:szCs w:val="28"/>
        </w:rPr>
        <w:t>Não houve Vereadores inscritos</w:t>
      </w:r>
      <w:r w:rsidR="008F38C0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E40289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  <w:r w:rsidR="00CD01C9">
        <w:rPr>
          <w:rFonts w:ascii="Times New Roman" w:hAnsi="Times New Roman" w:cs="Times New Roman"/>
          <w:sz w:val="28"/>
          <w:szCs w:val="28"/>
        </w:rPr>
        <w:t xml:space="preserve"> de maio</w:t>
      </w:r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Presidente...............................................Secretário.......................................................................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B0524"/>
    <w:rsid w:val="002C4718"/>
    <w:rsid w:val="002E7EBA"/>
    <w:rsid w:val="00351E63"/>
    <w:rsid w:val="00353C44"/>
    <w:rsid w:val="00355755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F1C1F"/>
    <w:rsid w:val="00806012"/>
    <w:rsid w:val="00863F52"/>
    <w:rsid w:val="0086776F"/>
    <w:rsid w:val="008A718D"/>
    <w:rsid w:val="008B0BBF"/>
    <w:rsid w:val="008D2556"/>
    <w:rsid w:val="008F2854"/>
    <w:rsid w:val="008F38C0"/>
    <w:rsid w:val="00903E70"/>
    <w:rsid w:val="00936E63"/>
    <w:rsid w:val="00946886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2558F"/>
    <w:rsid w:val="00E40289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2019-04-15T11:06:00Z</cp:lastPrinted>
  <dcterms:created xsi:type="dcterms:W3CDTF">2019-05-17T11:33:00Z</dcterms:created>
  <dcterms:modified xsi:type="dcterms:W3CDTF">2019-05-17T11:33:00Z</dcterms:modified>
</cp:coreProperties>
</file>